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2" w:rsidRPr="00EF0BC6" w:rsidRDefault="00095812" w:rsidP="00095812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</w:t>
      </w:r>
      <w:r w:rsidRPr="00EF0BC6">
        <w:rPr>
          <w:rFonts w:ascii="Times New Roman" w:eastAsia="Times New Roman" w:hAnsi="Times New Roman"/>
          <w:bCs/>
          <w:lang w:eastAsia="pl-PL"/>
        </w:rPr>
        <w:t>N.6810.2.</w:t>
      </w:r>
      <w:r>
        <w:rPr>
          <w:rFonts w:ascii="Times New Roman" w:eastAsia="Times New Roman" w:hAnsi="Times New Roman"/>
          <w:bCs/>
          <w:lang w:eastAsia="pl-PL"/>
        </w:rPr>
        <w:t>21.2021</w:t>
      </w:r>
      <w:r w:rsidRPr="00EF0BC6">
        <w:rPr>
          <w:rFonts w:ascii="Times New Roman" w:eastAsia="Times New Roman" w:hAnsi="Times New Roman"/>
          <w:bCs/>
          <w:lang w:eastAsia="pl-PL"/>
        </w:rPr>
        <w:t>.JŁ</w:t>
      </w:r>
      <w:r w:rsidRPr="00EF0BC6">
        <w:rPr>
          <w:rFonts w:ascii="Times New Roman" w:eastAsia="Times New Roman" w:hAnsi="Times New Roman"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17.05.2021</w:t>
      </w:r>
      <w:r w:rsidRPr="00EF0BC6">
        <w:rPr>
          <w:rFonts w:ascii="Times New Roman" w:eastAsia="Times New Roman" w:hAnsi="Times New Roman"/>
          <w:bCs/>
          <w:lang w:eastAsia="pl-PL"/>
        </w:rPr>
        <w:t>r.</w:t>
      </w:r>
    </w:p>
    <w:p w:rsidR="00095812" w:rsidRPr="00EF0BC6" w:rsidRDefault="00095812" w:rsidP="0009581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B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095812" w:rsidRPr="00EF0BC6" w:rsidRDefault="00095812" w:rsidP="000958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B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095812" w:rsidRPr="00EF0BC6" w:rsidRDefault="00095812" w:rsidP="000958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95812" w:rsidRPr="00857E64" w:rsidRDefault="00095812" w:rsidP="000958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7A1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</w:t>
      </w:r>
      <w:r>
        <w:rPr>
          <w:rFonts w:ascii="Times New Roman" w:eastAsia="Times New Roman" w:hAnsi="Times New Roman"/>
          <w:lang w:eastAsia="pl-PL"/>
        </w:rPr>
        <w:t xml:space="preserve">– </w:t>
      </w:r>
      <w:r w:rsidRPr="00857E64">
        <w:rPr>
          <w:rFonts w:ascii="Times New Roman" w:eastAsia="Times New Roman" w:hAnsi="Times New Roman"/>
          <w:lang w:eastAsia="pl-PL"/>
        </w:rPr>
        <w:t xml:space="preserve">( tekst jednolity Dz. U. z 2020 r. poz. </w:t>
      </w:r>
      <w:r>
        <w:rPr>
          <w:rFonts w:ascii="Times New Roman" w:eastAsia="Times New Roman" w:hAnsi="Times New Roman"/>
          <w:lang w:eastAsia="pl-PL"/>
        </w:rPr>
        <w:t xml:space="preserve">1990 </w:t>
      </w:r>
      <w:r w:rsidRPr="00857E64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857E64">
        <w:rPr>
          <w:rFonts w:ascii="Times New Roman" w:eastAsia="Times New Roman" w:hAnsi="Times New Roman"/>
          <w:lang w:eastAsia="pl-PL"/>
        </w:rPr>
        <w:t>późn</w:t>
      </w:r>
      <w:proofErr w:type="spellEnd"/>
      <w:r w:rsidRPr="00857E64">
        <w:rPr>
          <w:rFonts w:ascii="Times New Roman" w:eastAsia="Times New Roman" w:hAnsi="Times New Roman"/>
          <w:lang w:eastAsia="pl-PL"/>
        </w:rPr>
        <w:t xml:space="preserve">. zm.) </w:t>
      </w:r>
      <w:r w:rsidRPr="00857E64">
        <w:rPr>
          <w:rFonts w:ascii="Times New Roman" w:hAnsi="Times New Roman"/>
        </w:rPr>
        <w:t>uchwały nr XVIII/93/2019 Rady Miejskiej w Dobrym Mieście z dnia 03.10.2019r. w sprawie określenia zasad gospodarowania zasobem nieruchomości stanowiących własność Gminy Dobre Miasto ( Dz. Urz. Woj. Warmińsko-Mazurskiego z 2019r. poz. 5534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857E64">
        <w:rPr>
          <w:rFonts w:ascii="Times New Roman" w:hAnsi="Times New Roman"/>
        </w:rPr>
        <w:t>).</w:t>
      </w:r>
    </w:p>
    <w:p w:rsidR="00095812" w:rsidRPr="00AF7A17" w:rsidRDefault="00095812" w:rsidP="000958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95812" w:rsidRPr="00AF7A17" w:rsidRDefault="00095812" w:rsidP="0009581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część niżej wymienionej nieruchomości gruntowej  stanowiącej  mienie komunalne położonej na terenie miasta Dobre Miasto z przeznaczeniem na poprawę warunków zagospodarowania nieruchomości przyległej pr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zeznaczonej na cele mieszkalne.`</w:t>
      </w:r>
    </w:p>
    <w:p w:rsidR="00095812" w:rsidRPr="00AF7A17" w:rsidRDefault="00095812" w:rsidP="00095812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095812" w:rsidRPr="00AF7A17" w:rsidRDefault="00095812" w:rsidP="00095812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>-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1,00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zł</w:t>
      </w:r>
    </w:p>
    <w:p w:rsidR="00095812" w:rsidRDefault="00095812" w:rsidP="00095812">
      <w:pPr>
        <w:spacing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>
        <w:rPr>
          <w:rFonts w:ascii="Times New Roman" w:hAnsi="Times New Roman"/>
          <w:i/>
          <w:sz w:val="18"/>
          <w:szCs w:val="18"/>
        </w:rPr>
        <w:t xml:space="preserve">  (tekst jednolity Dz.U. z 2021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>
        <w:rPr>
          <w:rFonts w:ascii="Times New Roman" w:hAnsi="Times New Roman"/>
          <w:i/>
          <w:sz w:val="18"/>
          <w:szCs w:val="18"/>
        </w:rPr>
        <w:t xml:space="preserve"> 685</w:t>
      </w:r>
      <w:r w:rsidRPr="009B28DC">
        <w:rPr>
          <w:rFonts w:ascii="Times New Roman" w:hAnsi="Times New Roman"/>
          <w:i/>
          <w:sz w:val="18"/>
          <w:szCs w:val="18"/>
        </w:rPr>
        <w:t xml:space="preserve">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095812" w:rsidRPr="001A5481" w:rsidRDefault="00095812" w:rsidP="000958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4109"/>
        <w:gridCol w:w="1610"/>
        <w:gridCol w:w="1499"/>
      </w:tblGrid>
      <w:tr w:rsidR="00095812" w:rsidRPr="00EF0BC6" w:rsidTr="007D3D14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095812" w:rsidRPr="00EF0BC6" w:rsidTr="007D3D14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lang w:eastAsia="pl-PL"/>
              </w:rPr>
              <w:t>80/6</w:t>
            </w:r>
          </w:p>
          <w:p w:rsidR="00095812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 pow. 0,0</w:t>
            </w:r>
            <w:r w:rsidR="00C97BE2">
              <w:rPr>
                <w:rFonts w:ascii="Times New Roman" w:eastAsia="Times New Roman" w:hAnsi="Times New Roman"/>
                <w:lang w:eastAsia="pl-PL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>87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 ha </w:t>
            </w:r>
          </w:p>
          <w:p w:rsidR="00095812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Romualda Traugutta</w:t>
            </w:r>
          </w:p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lang w:eastAsia="pl-PL"/>
              </w:rPr>
              <w:t>00039115/4</w:t>
            </w:r>
          </w:p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opis użytku według ewidencji gruntów-  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B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87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EF0BC6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095812" w:rsidRPr="00EF0BC6" w:rsidRDefault="00095812" w:rsidP="007D3D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5812" w:rsidRDefault="00095812" w:rsidP="007D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Grunt przeznaczony do wydzierżawienia na poprawę warunków zagospodarowania nieruchomości przyległej </w:t>
            </w:r>
            <w:r>
              <w:rPr>
                <w:rFonts w:ascii="Times New Roman" w:eastAsia="Times New Roman" w:hAnsi="Times New Roman"/>
                <w:lang w:eastAsia="pl-PL"/>
              </w:rPr>
              <w:t>przeznaczonej na cele mieszkalne zabudowanej budynkiem mieszkalnym o numerze porządkowym 4 oznaczonej jako działka nr 85 obrębu nr 2 miasta Dobre Miasto.</w:t>
            </w:r>
          </w:p>
          <w:p w:rsidR="00095812" w:rsidRDefault="00095812" w:rsidP="007D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95812" w:rsidRPr="00EF0BC6" w:rsidRDefault="00095812" w:rsidP="007D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95812" w:rsidRPr="00EF0BC6" w:rsidRDefault="00095812" w:rsidP="007D3D14">
            <w:pPr>
              <w:spacing w:after="0" w:line="240" w:lineRule="auto"/>
              <w:jc w:val="both"/>
            </w:pPr>
            <w:r w:rsidRPr="007B7C5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86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osiemdziesiąt sześć 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złotych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095812" w:rsidRPr="00EF0BC6" w:rsidRDefault="00095812" w:rsidP="007D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095812" w:rsidRPr="00EF0BC6" w:rsidRDefault="00095812" w:rsidP="0009581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095812" w:rsidRPr="00EF0BC6" w:rsidRDefault="00095812" w:rsidP="0009581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095812" w:rsidRDefault="00095812" w:rsidP="0009581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095812" w:rsidRPr="001A5481" w:rsidRDefault="00095812" w:rsidP="00095812">
      <w:pPr>
        <w:spacing w:after="0"/>
        <w:jc w:val="both"/>
        <w:rPr>
          <w:rFonts w:ascii="Times New Roman" w:hAnsi="Times New Roman"/>
        </w:rPr>
      </w:pPr>
      <w:r w:rsidRPr="001A5481">
        <w:rPr>
          <w:rFonts w:ascii="Times New Roman" w:hAnsi="Times New Roman"/>
        </w:rPr>
        <w:lastRenderedPageBreak/>
        <w:t>Zmiana stawki czynszu może nastąpić w Zarządzeniu Burmistrza Dobrego Miasta.</w:t>
      </w:r>
    </w:p>
    <w:p w:rsidR="00095812" w:rsidRDefault="00095812" w:rsidP="00095812">
      <w:pPr>
        <w:spacing w:after="0"/>
        <w:ind w:firstLine="708"/>
        <w:rPr>
          <w:rFonts w:ascii="Times New Roman" w:hAnsi="Times New Roman"/>
          <w:i/>
          <w:u w:val="single"/>
        </w:rPr>
      </w:pPr>
      <w:r w:rsidRPr="00EF0BC6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095812" w:rsidRDefault="00095812" w:rsidP="00095812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F96055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F96055">
        <w:rPr>
          <w:rFonts w:ascii="Times New Roman" w:eastAsia="Times New Roman" w:hAnsi="Times New Roman"/>
          <w:lang w:eastAsia="pl-PL"/>
        </w:rPr>
        <w:t>tj</w:t>
      </w:r>
      <w:proofErr w:type="spellEnd"/>
      <w:r w:rsidRPr="00F96055">
        <w:rPr>
          <w:rFonts w:ascii="Times New Roman" w:eastAsia="Times New Roman" w:hAnsi="Times New Roman"/>
          <w:lang w:eastAsia="pl-PL"/>
        </w:rPr>
        <w:t xml:space="preserve"> .od dnia  </w:t>
      </w:r>
      <w:r w:rsidRPr="007C017D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8.05.2021</w:t>
      </w:r>
      <w:r w:rsidRPr="00F96055">
        <w:rPr>
          <w:rFonts w:ascii="Times New Roman" w:eastAsia="Times New Roman" w:hAnsi="Times New Roman"/>
          <w:b/>
          <w:lang w:eastAsia="pl-PL"/>
        </w:rPr>
        <w:t>r.  do</w:t>
      </w:r>
      <w:r w:rsidRPr="00F9605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dnia  08.06.2021</w:t>
      </w:r>
      <w:r w:rsidRPr="00F96055">
        <w:rPr>
          <w:rFonts w:ascii="Times New Roman" w:eastAsia="Times New Roman" w:hAnsi="Times New Roman"/>
          <w:b/>
          <w:lang w:eastAsia="pl-PL"/>
        </w:rPr>
        <w:t>r</w:t>
      </w:r>
      <w:r w:rsidRPr="00F96055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F96055">
        <w:t xml:space="preserve"> </w:t>
      </w:r>
      <w:hyperlink r:id="rId5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095812" w:rsidRDefault="00095812" w:rsidP="000958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75172">
        <w:rPr>
          <w:rFonts w:ascii="Times New Roman" w:hAnsi="Times New Roman"/>
          <w:sz w:val="20"/>
          <w:szCs w:val="20"/>
          <w:u w:val="single"/>
        </w:rPr>
        <w:t xml:space="preserve">Po upływie wymienionego terminu na ww. </w:t>
      </w:r>
      <w:r>
        <w:rPr>
          <w:rFonts w:ascii="Times New Roman" w:hAnsi="Times New Roman"/>
          <w:sz w:val="20"/>
          <w:szCs w:val="20"/>
          <w:u w:val="single"/>
        </w:rPr>
        <w:t xml:space="preserve">działkę </w:t>
      </w:r>
      <w:r w:rsidRPr="00175172">
        <w:rPr>
          <w:rFonts w:ascii="Times New Roman" w:hAnsi="Times New Roman"/>
          <w:sz w:val="20"/>
          <w:szCs w:val="20"/>
          <w:u w:val="single"/>
        </w:rPr>
        <w:t xml:space="preserve">wykazaną w wykazie, podane zostanie do publicznej wiadomości ogłoszenie o terminie, miejscu i </w:t>
      </w:r>
      <w:r>
        <w:rPr>
          <w:rFonts w:ascii="Times New Roman" w:hAnsi="Times New Roman"/>
          <w:sz w:val="20"/>
          <w:szCs w:val="20"/>
          <w:u w:val="single"/>
        </w:rPr>
        <w:t xml:space="preserve">warunkach przetargu.           </w:t>
      </w:r>
    </w:p>
    <w:p w:rsidR="00095812" w:rsidRPr="00EF0BC6" w:rsidRDefault="00095812" w:rsidP="00095812">
      <w:pPr>
        <w:spacing w:after="0"/>
        <w:ind w:firstLine="708"/>
        <w:rPr>
          <w:rFonts w:ascii="Times New Roman" w:eastAsia="Times New Roman" w:hAnsi="Times New Roman"/>
          <w:lang w:eastAsia="pl-PL"/>
        </w:rPr>
      </w:pPr>
    </w:p>
    <w:p w:rsidR="00095812" w:rsidRPr="00EF0BC6" w:rsidRDefault="00095812" w:rsidP="000958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EF0BC6">
        <w:rPr>
          <w:rFonts w:ascii="Times New Roman" w:eastAsia="Times New Roman" w:hAnsi="Times New Roman"/>
          <w:lang w:eastAsia="pl-PL"/>
        </w:rPr>
        <w:t>Urzędu Miejskiego w  Dobrym Mieście ul. Warszawska 14   pokój nr 6 tel.  896161-924.</w:t>
      </w:r>
    </w:p>
    <w:p w:rsidR="00095812" w:rsidRPr="00EF0BC6" w:rsidRDefault="00095812" w:rsidP="00095812">
      <w:pPr>
        <w:spacing w:after="0" w:line="240" w:lineRule="auto"/>
        <w:ind w:left="6372"/>
      </w:pPr>
    </w:p>
    <w:p w:rsidR="00095812" w:rsidRPr="003B2E31" w:rsidRDefault="00095812" w:rsidP="00095812">
      <w:pPr>
        <w:spacing w:after="0"/>
        <w:ind w:left="7082"/>
        <w:rPr>
          <w:color w:val="FFFFFF" w:themeColor="background1"/>
        </w:rPr>
      </w:pPr>
    </w:p>
    <w:p w:rsidR="00095812" w:rsidRPr="003B2E31" w:rsidRDefault="00095812" w:rsidP="00095812">
      <w:pPr>
        <w:spacing w:after="0"/>
        <w:ind w:left="6373"/>
        <w:rPr>
          <w:color w:val="FFFFFF" w:themeColor="background1"/>
        </w:rPr>
      </w:pPr>
      <w:r w:rsidRPr="003B2E31">
        <w:rPr>
          <w:color w:val="FFFFFF" w:themeColor="background1"/>
        </w:rPr>
        <w:t xml:space="preserve">     Burmistrz</w:t>
      </w:r>
    </w:p>
    <w:p w:rsidR="00095812" w:rsidRPr="003B2E31" w:rsidRDefault="00095812" w:rsidP="00095812">
      <w:pPr>
        <w:spacing w:after="0"/>
        <w:ind w:left="6373"/>
        <w:rPr>
          <w:color w:val="FFFFFF" w:themeColor="background1"/>
        </w:rPr>
      </w:pPr>
      <w:r w:rsidRPr="003B2E31">
        <w:rPr>
          <w:color w:val="FFFFFF" w:themeColor="background1"/>
        </w:rPr>
        <w:t xml:space="preserve">           /-/</w:t>
      </w:r>
    </w:p>
    <w:p w:rsidR="00095812" w:rsidRPr="003B2E31" w:rsidRDefault="00095812" w:rsidP="00095812">
      <w:pPr>
        <w:spacing w:after="0"/>
        <w:ind w:left="6373"/>
        <w:rPr>
          <w:color w:val="FFFFFF" w:themeColor="background1"/>
        </w:rPr>
      </w:pPr>
      <w:r w:rsidRPr="003B2E31">
        <w:rPr>
          <w:color w:val="FFFFFF" w:themeColor="background1"/>
        </w:rPr>
        <w:t>Jarosław Kowalski</w:t>
      </w:r>
    </w:p>
    <w:p w:rsidR="00095812" w:rsidRPr="003B2E31" w:rsidRDefault="00095812" w:rsidP="00095812">
      <w:pPr>
        <w:spacing w:after="0"/>
        <w:ind w:left="6373"/>
        <w:rPr>
          <w:color w:val="FFFFFF" w:themeColor="background1"/>
        </w:rPr>
      </w:pPr>
    </w:p>
    <w:p w:rsidR="00095812" w:rsidRPr="008340FD" w:rsidRDefault="00095812" w:rsidP="00095812"/>
    <w:p w:rsidR="000135C1" w:rsidRDefault="000135C1"/>
    <w:sectPr w:rsidR="0001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2"/>
    <w:rsid w:val="000135C1"/>
    <w:rsid w:val="00095812"/>
    <w:rsid w:val="00C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1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1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2021-05-17T11:04:00Z</cp:lastPrinted>
  <dcterms:created xsi:type="dcterms:W3CDTF">2021-05-17T10:09:00Z</dcterms:created>
  <dcterms:modified xsi:type="dcterms:W3CDTF">2021-05-17T11:05:00Z</dcterms:modified>
</cp:coreProperties>
</file>